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25E" w:rsidRPr="00371049" w:rsidRDefault="00AA408C" w:rsidP="00371049">
      <w:pPr>
        <w:pStyle w:val="AralkYok"/>
        <w:rPr>
          <w:sz w:val="24"/>
          <w:szCs w:val="24"/>
        </w:rPr>
      </w:pPr>
      <w:r>
        <w:rPr>
          <w:sz w:val="24"/>
          <w:szCs w:val="24"/>
        </w:rPr>
        <w:t xml:space="preserve">                                </w:t>
      </w:r>
      <w:r w:rsidR="00434BDF" w:rsidRPr="00371049">
        <w:rPr>
          <w:sz w:val="24"/>
          <w:szCs w:val="24"/>
        </w:rPr>
        <w:t>ÇİNE BELEDİYESİ</w:t>
      </w:r>
      <w:r w:rsidR="00FE1F2B">
        <w:rPr>
          <w:sz w:val="24"/>
          <w:szCs w:val="24"/>
        </w:rPr>
        <w:t xml:space="preserve"> </w:t>
      </w:r>
      <w:proofErr w:type="gramStart"/>
      <w:r w:rsidR="00FE1F2B">
        <w:rPr>
          <w:sz w:val="24"/>
          <w:szCs w:val="24"/>
        </w:rPr>
        <w:t xml:space="preserve">DOĞAL </w:t>
      </w:r>
      <w:r w:rsidR="00434BDF" w:rsidRPr="00371049">
        <w:rPr>
          <w:sz w:val="24"/>
          <w:szCs w:val="24"/>
        </w:rPr>
        <w:t xml:space="preserve"> RULO</w:t>
      </w:r>
      <w:proofErr w:type="gramEnd"/>
      <w:r w:rsidR="00434BDF" w:rsidRPr="00371049">
        <w:rPr>
          <w:sz w:val="24"/>
          <w:szCs w:val="24"/>
        </w:rPr>
        <w:t xml:space="preserve"> ÇİM ALIMI TEKNİK ŞARTNAMESİ</w:t>
      </w:r>
    </w:p>
    <w:p w:rsidR="00371049" w:rsidRPr="00371049" w:rsidRDefault="00371049" w:rsidP="00371049">
      <w:pPr>
        <w:pStyle w:val="AralkYok"/>
        <w:rPr>
          <w:sz w:val="24"/>
          <w:szCs w:val="24"/>
        </w:rPr>
      </w:pPr>
    </w:p>
    <w:p w:rsidR="00371049" w:rsidRPr="00371049" w:rsidRDefault="00371049" w:rsidP="00371049">
      <w:pPr>
        <w:pStyle w:val="AralkYok"/>
        <w:rPr>
          <w:sz w:val="24"/>
          <w:szCs w:val="24"/>
        </w:rPr>
      </w:pPr>
    </w:p>
    <w:p w:rsidR="00434BDF" w:rsidRPr="00371049" w:rsidRDefault="00434BDF" w:rsidP="004F5EC7">
      <w:pPr>
        <w:pStyle w:val="AralkYok"/>
        <w:jc w:val="both"/>
        <w:rPr>
          <w:sz w:val="24"/>
          <w:szCs w:val="24"/>
        </w:rPr>
      </w:pPr>
      <w:r w:rsidRPr="00371049">
        <w:rPr>
          <w:b/>
          <w:sz w:val="24"/>
          <w:szCs w:val="24"/>
        </w:rPr>
        <w:t>1.</w:t>
      </w:r>
      <w:r w:rsidR="00371049" w:rsidRPr="00371049">
        <w:rPr>
          <w:sz w:val="24"/>
          <w:szCs w:val="24"/>
        </w:rPr>
        <w:t xml:space="preserve"> </w:t>
      </w:r>
      <w:r w:rsidR="00FF465D">
        <w:rPr>
          <w:sz w:val="24"/>
          <w:szCs w:val="24"/>
        </w:rPr>
        <w:t xml:space="preserve">İlçemiz genelinde çevre düzenlemesi </w:t>
      </w:r>
      <w:proofErr w:type="gramStart"/>
      <w:r w:rsidR="00FF465D">
        <w:rPr>
          <w:sz w:val="24"/>
          <w:szCs w:val="24"/>
        </w:rPr>
        <w:t xml:space="preserve">ve </w:t>
      </w:r>
      <w:r w:rsidR="00212C8F">
        <w:rPr>
          <w:sz w:val="24"/>
          <w:szCs w:val="24"/>
        </w:rPr>
        <w:t>,</w:t>
      </w:r>
      <w:r w:rsidRPr="00371049">
        <w:rPr>
          <w:sz w:val="24"/>
          <w:szCs w:val="24"/>
        </w:rPr>
        <w:t>muhtelif</w:t>
      </w:r>
      <w:proofErr w:type="gramEnd"/>
      <w:r w:rsidRPr="00371049">
        <w:rPr>
          <w:sz w:val="24"/>
          <w:szCs w:val="24"/>
        </w:rPr>
        <w:t xml:space="preserve"> parklarda kullanılmak üzere</w:t>
      </w:r>
      <w:r w:rsidR="000151F9">
        <w:rPr>
          <w:sz w:val="24"/>
          <w:szCs w:val="24"/>
        </w:rPr>
        <w:t xml:space="preserve"> </w:t>
      </w:r>
      <w:r w:rsidR="00BC33A5">
        <w:rPr>
          <w:sz w:val="24"/>
          <w:szCs w:val="24"/>
        </w:rPr>
        <w:t>1</w:t>
      </w:r>
      <w:r w:rsidR="004D3201">
        <w:rPr>
          <w:sz w:val="24"/>
          <w:szCs w:val="24"/>
        </w:rPr>
        <w:t>0</w:t>
      </w:r>
      <w:r w:rsidRPr="00371049">
        <w:rPr>
          <w:sz w:val="24"/>
          <w:szCs w:val="24"/>
        </w:rPr>
        <w:t>.000 m2</w:t>
      </w:r>
      <w:r w:rsidR="00A9700D">
        <w:rPr>
          <w:sz w:val="24"/>
          <w:szCs w:val="24"/>
        </w:rPr>
        <w:t xml:space="preserve"> </w:t>
      </w:r>
      <w:r w:rsidR="00BC33A5">
        <w:rPr>
          <w:sz w:val="24"/>
          <w:szCs w:val="24"/>
        </w:rPr>
        <w:t xml:space="preserve"> </w:t>
      </w:r>
      <w:r w:rsidR="00A9700D">
        <w:rPr>
          <w:sz w:val="24"/>
          <w:szCs w:val="24"/>
        </w:rPr>
        <w:t xml:space="preserve"> bermuda tipi</w:t>
      </w:r>
      <w:r w:rsidRPr="00371049">
        <w:rPr>
          <w:sz w:val="24"/>
          <w:szCs w:val="24"/>
        </w:rPr>
        <w:t xml:space="preserve"> rulo çim </w:t>
      </w:r>
      <w:r w:rsidR="00831450">
        <w:rPr>
          <w:sz w:val="24"/>
          <w:szCs w:val="24"/>
        </w:rPr>
        <w:t>alınacaktır</w:t>
      </w:r>
    </w:p>
    <w:p w:rsidR="00434BDF" w:rsidRPr="00371049" w:rsidRDefault="00434BDF" w:rsidP="004F5EC7">
      <w:pPr>
        <w:pStyle w:val="AralkYok"/>
        <w:jc w:val="both"/>
        <w:rPr>
          <w:sz w:val="24"/>
          <w:szCs w:val="24"/>
        </w:rPr>
      </w:pPr>
      <w:r w:rsidRPr="00371049">
        <w:rPr>
          <w:b/>
          <w:sz w:val="24"/>
          <w:szCs w:val="24"/>
        </w:rPr>
        <w:t>2.</w:t>
      </w:r>
      <w:r w:rsidR="00371049" w:rsidRPr="00371049">
        <w:rPr>
          <w:b/>
          <w:sz w:val="24"/>
          <w:szCs w:val="24"/>
        </w:rPr>
        <w:t xml:space="preserve"> </w:t>
      </w:r>
      <w:r w:rsidRPr="00371049">
        <w:rPr>
          <w:sz w:val="24"/>
          <w:szCs w:val="24"/>
        </w:rPr>
        <w:t xml:space="preserve"> Kalıp çimin altındaki eser miktarındaki toprakta humus ve kil olmalıdır.</w:t>
      </w:r>
    </w:p>
    <w:p w:rsidR="00434BDF" w:rsidRPr="00371049" w:rsidRDefault="00434BDF" w:rsidP="004F5EC7">
      <w:pPr>
        <w:pStyle w:val="AralkYok"/>
        <w:jc w:val="both"/>
        <w:rPr>
          <w:sz w:val="24"/>
          <w:szCs w:val="24"/>
        </w:rPr>
      </w:pPr>
      <w:r w:rsidRPr="00371049">
        <w:rPr>
          <w:b/>
          <w:sz w:val="24"/>
          <w:szCs w:val="24"/>
        </w:rPr>
        <w:t>3.</w:t>
      </w:r>
      <w:r w:rsidR="00371049" w:rsidRPr="00371049">
        <w:rPr>
          <w:b/>
          <w:sz w:val="24"/>
          <w:szCs w:val="24"/>
        </w:rPr>
        <w:t xml:space="preserve"> </w:t>
      </w:r>
      <w:r w:rsidRPr="00371049">
        <w:rPr>
          <w:sz w:val="24"/>
          <w:szCs w:val="24"/>
        </w:rPr>
        <w:t xml:space="preserve">Kalıp çimin ağırlığı 20-25 kg/m2 </w:t>
      </w:r>
      <w:proofErr w:type="spellStart"/>
      <w:r w:rsidRPr="00371049">
        <w:rPr>
          <w:sz w:val="24"/>
          <w:szCs w:val="24"/>
        </w:rPr>
        <w:t>yi</w:t>
      </w:r>
      <w:proofErr w:type="spellEnd"/>
      <w:r w:rsidRPr="00371049">
        <w:rPr>
          <w:sz w:val="24"/>
          <w:szCs w:val="24"/>
        </w:rPr>
        <w:t xml:space="preserve"> geçmemelidir.</w:t>
      </w:r>
    </w:p>
    <w:p w:rsidR="00434BDF" w:rsidRPr="00371049" w:rsidRDefault="00434BDF" w:rsidP="004F5EC7">
      <w:pPr>
        <w:pStyle w:val="AralkYok"/>
        <w:jc w:val="both"/>
        <w:rPr>
          <w:sz w:val="24"/>
          <w:szCs w:val="24"/>
        </w:rPr>
      </w:pPr>
      <w:r w:rsidRPr="00371049">
        <w:rPr>
          <w:b/>
          <w:sz w:val="24"/>
          <w:szCs w:val="24"/>
        </w:rPr>
        <w:t>4.</w:t>
      </w:r>
      <w:r w:rsidRPr="00371049">
        <w:rPr>
          <w:sz w:val="24"/>
          <w:szCs w:val="24"/>
        </w:rPr>
        <w:t>Sevkiyatlar rulo yapılmış halde ve olgunlaşmış durumda olmalıdır.</w:t>
      </w:r>
    </w:p>
    <w:p w:rsidR="00434BDF" w:rsidRPr="00371049" w:rsidRDefault="00434BDF" w:rsidP="004F5EC7">
      <w:pPr>
        <w:pStyle w:val="AralkYok"/>
        <w:jc w:val="both"/>
        <w:rPr>
          <w:sz w:val="24"/>
          <w:szCs w:val="24"/>
        </w:rPr>
      </w:pPr>
      <w:r w:rsidRPr="00371049">
        <w:rPr>
          <w:b/>
          <w:sz w:val="24"/>
          <w:szCs w:val="24"/>
        </w:rPr>
        <w:t>5.</w:t>
      </w:r>
      <w:r w:rsidRPr="00371049">
        <w:rPr>
          <w:sz w:val="24"/>
          <w:szCs w:val="24"/>
        </w:rPr>
        <w:t xml:space="preserve"> En az 1 yıl yetiştirilmiş olup, canlı, hazır ve doğal olmalıdır.</w:t>
      </w:r>
    </w:p>
    <w:p w:rsidR="00434BDF" w:rsidRPr="00371049" w:rsidRDefault="00434BDF" w:rsidP="004F5EC7">
      <w:pPr>
        <w:pStyle w:val="AralkYok"/>
        <w:jc w:val="both"/>
        <w:rPr>
          <w:sz w:val="24"/>
          <w:szCs w:val="24"/>
        </w:rPr>
      </w:pPr>
      <w:r w:rsidRPr="00371049">
        <w:rPr>
          <w:sz w:val="24"/>
          <w:szCs w:val="24"/>
        </w:rPr>
        <w:t>6. Gerçek toprakta yetişebilen</w:t>
      </w:r>
      <w:r w:rsidR="00822DB0" w:rsidRPr="00371049">
        <w:rPr>
          <w:sz w:val="24"/>
          <w:szCs w:val="24"/>
        </w:rPr>
        <w:t xml:space="preserve"> güçlü kök yapısına sahip olmalıdır.</w:t>
      </w:r>
    </w:p>
    <w:p w:rsidR="00822DB0" w:rsidRPr="00371049" w:rsidRDefault="00822DB0" w:rsidP="004F5EC7">
      <w:pPr>
        <w:pStyle w:val="AralkYok"/>
        <w:jc w:val="both"/>
        <w:rPr>
          <w:sz w:val="24"/>
          <w:szCs w:val="24"/>
        </w:rPr>
      </w:pPr>
      <w:r w:rsidRPr="00371049">
        <w:rPr>
          <w:sz w:val="24"/>
          <w:szCs w:val="24"/>
        </w:rPr>
        <w:t>7. Rulo çimler uygun şeki</w:t>
      </w:r>
      <w:r w:rsidR="00831450">
        <w:rPr>
          <w:sz w:val="24"/>
          <w:szCs w:val="24"/>
        </w:rPr>
        <w:t>lde paketlenmiş</w:t>
      </w:r>
      <w:r w:rsidRPr="00371049">
        <w:rPr>
          <w:sz w:val="24"/>
          <w:szCs w:val="24"/>
        </w:rPr>
        <w:t xml:space="preserve"> nakledilip zarar görm</w:t>
      </w:r>
      <w:r w:rsidR="002B7652">
        <w:rPr>
          <w:sz w:val="24"/>
          <w:szCs w:val="24"/>
        </w:rPr>
        <w:t>eden alana tes</w:t>
      </w:r>
      <w:r w:rsidR="00824BFF">
        <w:rPr>
          <w:sz w:val="24"/>
          <w:szCs w:val="24"/>
        </w:rPr>
        <w:t>lim edilecektir</w:t>
      </w:r>
      <w:proofErr w:type="gramStart"/>
      <w:r w:rsidR="00824BFF">
        <w:rPr>
          <w:sz w:val="24"/>
          <w:szCs w:val="24"/>
        </w:rPr>
        <w:t>.</w:t>
      </w:r>
      <w:r w:rsidRPr="00371049">
        <w:rPr>
          <w:sz w:val="24"/>
          <w:szCs w:val="24"/>
        </w:rPr>
        <w:t>.</w:t>
      </w:r>
      <w:proofErr w:type="gramEnd"/>
    </w:p>
    <w:p w:rsidR="00822DB0" w:rsidRPr="00371049" w:rsidRDefault="00822DB0" w:rsidP="004F5EC7">
      <w:pPr>
        <w:pStyle w:val="AralkYok"/>
        <w:jc w:val="both"/>
        <w:rPr>
          <w:sz w:val="24"/>
          <w:szCs w:val="24"/>
        </w:rPr>
      </w:pPr>
      <w:r w:rsidRPr="00371049">
        <w:rPr>
          <w:sz w:val="24"/>
          <w:szCs w:val="24"/>
        </w:rPr>
        <w:t xml:space="preserve">8. Rulo çimin serilmesi </w:t>
      </w:r>
      <w:proofErr w:type="gramStart"/>
      <w:r w:rsidR="00302469">
        <w:rPr>
          <w:sz w:val="24"/>
          <w:szCs w:val="24"/>
        </w:rPr>
        <w:t>idarey</w:t>
      </w:r>
      <w:r w:rsidR="00D45F79">
        <w:rPr>
          <w:sz w:val="24"/>
          <w:szCs w:val="24"/>
        </w:rPr>
        <w:t>e</w:t>
      </w:r>
      <w:r w:rsidR="00302469">
        <w:rPr>
          <w:sz w:val="24"/>
          <w:szCs w:val="24"/>
        </w:rPr>
        <w:t xml:space="preserve"> </w:t>
      </w:r>
      <w:r w:rsidRPr="00371049">
        <w:rPr>
          <w:sz w:val="24"/>
          <w:szCs w:val="24"/>
        </w:rPr>
        <w:t xml:space="preserve"> aittir</w:t>
      </w:r>
      <w:proofErr w:type="gramEnd"/>
      <w:r w:rsidRPr="00371049">
        <w:rPr>
          <w:sz w:val="24"/>
          <w:szCs w:val="24"/>
        </w:rPr>
        <w:t>.</w:t>
      </w:r>
    </w:p>
    <w:p w:rsidR="00822DB0" w:rsidRPr="00371049" w:rsidRDefault="002B7652" w:rsidP="004F5EC7">
      <w:pPr>
        <w:pStyle w:val="AralkYok"/>
        <w:jc w:val="both"/>
        <w:rPr>
          <w:sz w:val="24"/>
          <w:szCs w:val="24"/>
        </w:rPr>
      </w:pPr>
      <w:r>
        <w:rPr>
          <w:sz w:val="24"/>
          <w:szCs w:val="24"/>
        </w:rPr>
        <w:t xml:space="preserve">9. </w:t>
      </w:r>
      <w:r w:rsidR="00C81837">
        <w:rPr>
          <w:sz w:val="24"/>
          <w:szCs w:val="24"/>
        </w:rPr>
        <w:t>R</w:t>
      </w:r>
      <w:r w:rsidR="00824BFF">
        <w:rPr>
          <w:sz w:val="24"/>
          <w:szCs w:val="24"/>
        </w:rPr>
        <w:t xml:space="preserve">ulo çimlerin teslimi sırasında mutlaka yüklenici firma </w:t>
      </w:r>
      <w:proofErr w:type="gramStart"/>
      <w:r w:rsidR="00824BFF">
        <w:rPr>
          <w:sz w:val="24"/>
          <w:szCs w:val="24"/>
        </w:rPr>
        <w:t>tarafından  yetkili</w:t>
      </w:r>
      <w:proofErr w:type="gramEnd"/>
      <w:r w:rsidR="00824BFF">
        <w:rPr>
          <w:sz w:val="24"/>
          <w:szCs w:val="24"/>
        </w:rPr>
        <w:t xml:space="preserve"> biri bulunacak ve idare ta</w:t>
      </w:r>
      <w:r w:rsidR="00C81837">
        <w:rPr>
          <w:sz w:val="24"/>
          <w:szCs w:val="24"/>
        </w:rPr>
        <w:t>ra</w:t>
      </w:r>
      <w:r w:rsidR="00824BFF">
        <w:rPr>
          <w:sz w:val="24"/>
          <w:szCs w:val="24"/>
        </w:rPr>
        <w:t>fından yetkili kişiye teslimi kendisi yapacaktır.</w:t>
      </w:r>
    </w:p>
    <w:p w:rsidR="00822DB0" w:rsidRPr="00371049" w:rsidRDefault="00822DB0" w:rsidP="004F5EC7">
      <w:pPr>
        <w:pStyle w:val="AralkYok"/>
        <w:jc w:val="both"/>
        <w:rPr>
          <w:sz w:val="24"/>
          <w:szCs w:val="24"/>
        </w:rPr>
      </w:pPr>
      <w:r w:rsidRPr="00371049">
        <w:rPr>
          <w:sz w:val="24"/>
          <w:szCs w:val="24"/>
        </w:rPr>
        <w:t xml:space="preserve">10. Şehrimizin ( Aydın Çine’de) mevsim itibariyle meteorolojik raporlara göre yılın 270 günü yaklaşık 25 derece üzerinde olması nedeniyle sıcak iklimler bazında yapılan ve başarılı olan kendini yenilemeye kabiliyetli, yüksek yaz ısısına dayanıklı, orijini belli sıcak iklim çim çeşitlerinden yapılmış olan kalıp çim çeşitleri kullanılacaktır.  </w:t>
      </w:r>
    </w:p>
    <w:p w:rsidR="00822DB0" w:rsidRPr="00371049" w:rsidRDefault="00822DB0" w:rsidP="004F5EC7">
      <w:pPr>
        <w:pStyle w:val="AralkYok"/>
        <w:jc w:val="both"/>
        <w:rPr>
          <w:sz w:val="24"/>
          <w:szCs w:val="24"/>
        </w:rPr>
      </w:pPr>
      <w:r w:rsidRPr="00371049">
        <w:rPr>
          <w:sz w:val="24"/>
          <w:szCs w:val="24"/>
        </w:rPr>
        <w:t>11.Basılmaya ve ezilmeye dayanıklı olması gerekmektedir.</w:t>
      </w:r>
    </w:p>
    <w:p w:rsidR="00822DB0" w:rsidRPr="00371049" w:rsidRDefault="002B7652" w:rsidP="004F5EC7">
      <w:pPr>
        <w:pStyle w:val="AralkYok"/>
        <w:jc w:val="both"/>
        <w:rPr>
          <w:sz w:val="24"/>
          <w:szCs w:val="24"/>
        </w:rPr>
      </w:pPr>
      <w:r>
        <w:rPr>
          <w:sz w:val="24"/>
          <w:szCs w:val="24"/>
        </w:rPr>
        <w:t xml:space="preserve">12. </w:t>
      </w:r>
      <w:r w:rsidR="00794B6F" w:rsidRPr="00371049">
        <w:rPr>
          <w:sz w:val="24"/>
          <w:szCs w:val="24"/>
        </w:rPr>
        <w:t>Örtücü sık dokulu ve koyu yeşil renkte olmalıdır.</w:t>
      </w:r>
    </w:p>
    <w:p w:rsidR="00822DB0" w:rsidRPr="00371049" w:rsidRDefault="00822DB0" w:rsidP="004F5EC7">
      <w:pPr>
        <w:pStyle w:val="AralkYok"/>
        <w:jc w:val="both"/>
        <w:rPr>
          <w:sz w:val="24"/>
          <w:szCs w:val="24"/>
        </w:rPr>
      </w:pPr>
      <w:r w:rsidRPr="00371049">
        <w:rPr>
          <w:sz w:val="24"/>
          <w:szCs w:val="24"/>
        </w:rPr>
        <w:t xml:space="preserve">13. </w:t>
      </w:r>
      <w:proofErr w:type="spellStart"/>
      <w:r w:rsidRPr="00371049">
        <w:rPr>
          <w:sz w:val="24"/>
          <w:szCs w:val="24"/>
        </w:rPr>
        <w:t>Fumigasyonu</w:t>
      </w:r>
      <w:proofErr w:type="spellEnd"/>
      <w:r w:rsidRPr="00371049">
        <w:rPr>
          <w:sz w:val="24"/>
          <w:szCs w:val="24"/>
        </w:rPr>
        <w:t xml:space="preserve"> yapılmış üretim sahasında üretilerek hastalıklardan ve yabancı ot ve organizmalardan </w:t>
      </w:r>
      <w:proofErr w:type="gramStart"/>
      <w:r w:rsidRPr="00371049">
        <w:rPr>
          <w:sz w:val="24"/>
          <w:szCs w:val="24"/>
        </w:rPr>
        <w:t>ari</w:t>
      </w:r>
      <w:proofErr w:type="gramEnd"/>
      <w:r w:rsidRPr="00371049">
        <w:rPr>
          <w:sz w:val="24"/>
          <w:szCs w:val="24"/>
        </w:rPr>
        <w:t xml:space="preserve"> olarak uygulama alanına getirilecektir.</w:t>
      </w:r>
      <w:r w:rsidR="002B7652">
        <w:rPr>
          <w:sz w:val="24"/>
          <w:szCs w:val="24"/>
        </w:rPr>
        <w:t xml:space="preserve"> Uygulama alanına getirilen rulo çimler hastalıklı ve yabancı otlu kaplı olduğu takdirde rulo çimler teslim alınsa dahi </w:t>
      </w:r>
      <w:r w:rsidR="0009114E">
        <w:rPr>
          <w:sz w:val="24"/>
          <w:szCs w:val="24"/>
        </w:rPr>
        <w:t>kullanılmayan</w:t>
      </w:r>
      <w:r w:rsidR="002B7652">
        <w:rPr>
          <w:sz w:val="24"/>
          <w:szCs w:val="24"/>
        </w:rPr>
        <w:t xml:space="preserve"> otlu ve hasarlı çimler idare tarafından tespit edilecek ve </w:t>
      </w:r>
      <w:r w:rsidR="00794B6F">
        <w:rPr>
          <w:sz w:val="24"/>
          <w:szCs w:val="24"/>
        </w:rPr>
        <w:t>tespit edilen miktar yüklenici firma tarafından tazmin edilecektir.</w:t>
      </w:r>
      <w:r w:rsidR="002B7652">
        <w:rPr>
          <w:sz w:val="24"/>
          <w:szCs w:val="24"/>
        </w:rPr>
        <w:t xml:space="preserve"> </w:t>
      </w:r>
    </w:p>
    <w:p w:rsidR="00822DB0" w:rsidRPr="00371049" w:rsidRDefault="00822DB0" w:rsidP="004F5EC7">
      <w:pPr>
        <w:pStyle w:val="AralkYok"/>
        <w:jc w:val="both"/>
        <w:rPr>
          <w:sz w:val="24"/>
          <w:szCs w:val="24"/>
        </w:rPr>
      </w:pPr>
      <w:r w:rsidRPr="00371049">
        <w:rPr>
          <w:sz w:val="24"/>
          <w:szCs w:val="24"/>
        </w:rPr>
        <w:t>14.Hastalıklara karşı dirençli olması gerekmektedir.</w:t>
      </w:r>
    </w:p>
    <w:p w:rsidR="00822DB0" w:rsidRPr="00371049" w:rsidRDefault="00822DB0" w:rsidP="004F5EC7">
      <w:pPr>
        <w:pStyle w:val="AralkYok"/>
        <w:jc w:val="both"/>
        <w:rPr>
          <w:sz w:val="24"/>
          <w:szCs w:val="24"/>
        </w:rPr>
      </w:pPr>
      <w:r w:rsidRPr="00371049">
        <w:rPr>
          <w:sz w:val="24"/>
          <w:szCs w:val="24"/>
        </w:rPr>
        <w:t>15. Su kullanımı az olmalıdır.</w:t>
      </w:r>
    </w:p>
    <w:p w:rsidR="00822DB0" w:rsidRPr="00371049" w:rsidRDefault="00822DB0" w:rsidP="004F5EC7">
      <w:pPr>
        <w:pStyle w:val="AralkYok"/>
        <w:jc w:val="both"/>
        <w:rPr>
          <w:sz w:val="24"/>
          <w:szCs w:val="24"/>
        </w:rPr>
      </w:pPr>
      <w:r w:rsidRPr="00371049">
        <w:rPr>
          <w:sz w:val="24"/>
          <w:szCs w:val="24"/>
        </w:rPr>
        <w:t>16.</w:t>
      </w:r>
      <w:r w:rsidR="00794B6F">
        <w:rPr>
          <w:sz w:val="24"/>
          <w:szCs w:val="24"/>
        </w:rPr>
        <w:t>Rulo çimlerin siparişi yüklenici firmaya 1 gün önceden bildirilecektir.</w:t>
      </w:r>
    </w:p>
    <w:p w:rsidR="00371049" w:rsidRPr="00371049" w:rsidRDefault="00794B6F" w:rsidP="004F5EC7">
      <w:pPr>
        <w:pStyle w:val="AralkYok"/>
        <w:jc w:val="both"/>
        <w:rPr>
          <w:sz w:val="24"/>
          <w:szCs w:val="24"/>
        </w:rPr>
      </w:pPr>
      <w:r>
        <w:rPr>
          <w:sz w:val="24"/>
          <w:szCs w:val="24"/>
        </w:rPr>
        <w:t xml:space="preserve">17.Rulo çimler uygulama alanına mesai saati başlangıcı saati olan sabah </w:t>
      </w:r>
      <w:proofErr w:type="gramStart"/>
      <w:r>
        <w:rPr>
          <w:sz w:val="24"/>
          <w:szCs w:val="24"/>
        </w:rPr>
        <w:t>8:00</w:t>
      </w:r>
      <w:proofErr w:type="gramEnd"/>
      <w:r>
        <w:rPr>
          <w:sz w:val="24"/>
          <w:szCs w:val="24"/>
        </w:rPr>
        <w:t xml:space="preserve"> de </w:t>
      </w:r>
      <w:r w:rsidR="00FA6B26">
        <w:rPr>
          <w:sz w:val="24"/>
          <w:szCs w:val="24"/>
        </w:rPr>
        <w:t>ulaştırılacaktır. Geciken</w:t>
      </w:r>
      <w:r>
        <w:rPr>
          <w:sz w:val="24"/>
          <w:szCs w:val="24"/>
        </w:rPr>
        <w:t xml:space="preserve"> her saat iş kaybı yüklenici firma tarafından karşılanacaktır.</w:t>
      </w:r>
    </w:p>
    <w:p w:rsidR="007A6854" w:rsidRDefault="00AE3CBC" w:rsidP="004F5EC7">
      <w:pPr>
        <w:pStyle w:val="AralkYok"/>
        <w:jc w:val="both"/>
        <w:rPr>
          <w:sz w:val="24"/>
          <w:szCs w:val="24"/>
        </w:rPr>
      </w:pPr>
      <w:r>
        <w:rPr>
          <w:sz w:val="24"/>
          <w:szCs w:val="24"/>
        </w:rPr>
        <w:t>18</w:t>
      </w:r>
      <w:r w:rsidR="007A6854">
        <w:rPr>
          <w:sz w:val="24"/>
          <w:szCs w:val="24"/>
        </w:rPr>
        <w:t xml:space="preserve">.Sonbahar ara ekiminde kullanılacak çim karışımı %40 </w:t>
      </w:r>
      <w:proofErr w:type="spellStart"/>
      <w:r w:rsidR="007A6854">
        <w:rPr>
          <w:sz w:val="24"/>
          <w:szCs w:val="24"/>
        </w:rPr>
        <w:t>lolilum</w:t>
      </w:r>
      <w:proofErr w:type="spellEnd"/>
      <w:r w:rsidR="007A6854">
        <w:rPr>
          <w:sz w:val="24"/>
          <w:szCs w:val="24"/>
        </w:rPr>
        <w:t xml:space="preserve"> perene %60 </w:t>
      </w:r>
      <w:proofErr w:type="spellStart"/>
      <w:r w:rsidR="007A6854">
        <w:rPr>
          <w:sz w:val="24"/>
          <w:szCs w:val="24"/>
        </w:rPr>
        <w:t>festuca</w:t>
      </w:r>
      <w:proofErr w:type="spellEnd"/>
      <w:r w:rsidR="007A6854">
        <w:rPr>
          <w:sz w:val="24"/>
          <w:szCs w:val="24"/>
        </w:rPr>
        <w:t xml:space="preserve"> </w:t>
      </w:r>
      <w:proofErr w:type="spellStart"/>
      <w:r w:rsidR="007A6854">
        <w:rPr>
          <w:sz w:val="24"/>
          <w:szCs w:val="24"/>
        </w:rPr>
        <w:t>arundınacea</w:t>
      </w:r>
      <w:proofErr w:type="spellEnd"/>
      <w:r w:rsidR="007A6854">
        <w:rPr>
          <w:sz w:val="24"/>
          <w:szCs w:val="24"/>
        </w:rPr>
        <w:t xml:space="preserve"> </w:t>
      </w:r>
      <w:r w:rsidR="00FA6B26">
        <w:rPr>
          <w:sz w:val="24"/>
          <w:szCs w:val="24"/>
        </w:rPr>
        <w:t xml:space="preserve">olacaktır. </w:t>
      </w:r>
      <w:proofErr w:type="gramStart"/>
      <w:r w:rsidR="00FA6B26">
        <w:rPr>
          <w:sz w:val="24"/>
          <w:szCs w:val="24"/>
        </w:rPr>
        <w:t>ara</w:t>
      </w:r>
      <w:proofErr w:type="gramEnd"/>
      <w:r w:rsidR="00831450">
        <w:rPr>
          <w:sz w:val="24"/>
          <w:szCs w:val="24"/>
        </w:rPr>
        <w:t xml:space="preserve"> ekim m2 ye </w:t>
      </w:r>
      <w:r>
        <w:rPr>
          <w:sz w:val="24"/>
          <w:szCs w:val="24"/>
        </w:rPr>
        <w:t>4</w:t>
      </w:r>
      <w:r w:rsidR="00831450">
        <w:rPr>
          <w:sz w:val="24"/>
          <w:szCs w:val="24"/>
        </w:rPr>
        <w:t xml:space="preserve">0 gr olarak hesaplanarak </w:t>
      </w:r>
      <w:r w:rsidR="00FA6B26">
        <w:rPr>
          <w:sz w:val="24"/>
          <w:szCs w:val="24"/>
        </w:rPr>
        <w:t xml:space="preserve">atılacaktır. </w:t>
      </w:r>
      <w:proofErr w:type="gramStart"/>
      <w:r w:rsidR="00FA6B26">
        <w:rPr>
          <w:sz w:val="24"/>
          <w:szCs w:val="24"/>
        </w:rPr>
        <w:t>ara</w:t>
      </w:r>
      <w:proofErr w:type="gramEnd"/>
      <w:r w:rsidR="00831450">
        <w:rPr>
          <w:sz w:val="24"/>
          <w:szCs w:val="24"/>
        </w:rPr>
        <w:t xml:space="preserve"> ekim yüklenici tarafından yapılacaktır.</w:t>
      </w:r>
    </w:p>
    <w:p w:rsidR="00B3490C" w:rsidRDefault="00AE3CBC" w:rsidP="004F5EC7">
      <w:pPr>
        <w:pStyle w:val="AralkYok"/>
        <w:jc w:val="both"/>
        <w:rPr>
          <w:sz w:val="24"/>
          <w:szCs w:val="24"/>
        </w:rPr>
      </w:pPr>
      <w:r>
        <w:rPr>
          <w:sz w:val="24"/>
          <w:szCs w:val="24"/>
        </w:rPr>
        <w:t>19</w:t>
      </w:r>
      <w:r w:rsidR="00A9700D">
        <w:rPr>
          <w:sz w:val="24"/>
          <w:szCs w:val="24"/>
        </w:rPr>
        <w:t>.Rulo çim</w:t>
      </w:r>
      <w:r w:rsidR="009D4240">
        <w:rPr>
          <w:sz w:val="24"/>
          <w:szCs w:val="24"/>
        </w:rPr>
        <w:t xml:space="preserve"> uygulama alanına</w:t>
      </w:r>
      <w:r w:rsidR="00B3490C">
        <w:rPr>
          <w:sz w:val="24"/>
          <w:szCs w:val="24"/>
        </w:rPr>
        <w:t xml:space="preserve"> yüklenici tarafından teslim edilecektir.</w:t>
      </w:r>
    </w:p>
    <w:p w:rsidR="00A9700D" w:rsidRDefault="007A6854" w:rsidP="004F5EC7">
      <w:pPr>
        <w:pStyle w:val="AralkYok"/>
        <w:jc w:val="both"/>
        <w:rPr>
          <w:sz w:val="24"/>
          <w:szCs w:val="24"/>
        </w:rPr>
      </w:pPr>
      <w:r>
        <w:rPr>
          <w:sz w:val="24"/>
          <w:szCs w:val="24"/>
        </w:rPr>
        <w:t>2</w:t>
      </w:r>
      <w:r w:rsidR="00AE3CBC">
        <w:rPr>
          <w:sz w:val="24"/>
          <w:szCs w:val="24"/>
        </w:rPr>
        <w:t>0</w:t>
      </w:r>
      <w:r w:rsidR="00A9700D">
        <w:rPr>
          <w:sz w:val="24"/>
          <w:szCs w:val="24"/>
        </w:rPr>
        <w:t xml:space="preserve">.rulo çimin uygulama alanına </w:t>
      </w:r>
      <w:proofErr w:type="spellStart"/>
      <w:r w:rsidR="00A9700D">
        <w:rPr>
          <w:sz w:val="24"/>
          <w:szCs w:val="24"/>
        </w:rPr>
        <w:t>seriliminden</w:t>
      </w:r>
      <w:proofErr w:type="spellEnd"/>
      <w:r w:rsidR="00A9700D">
        <w:rPr>
          <w:sz w:val="24"/>
          <w:szCs w:val="24"/>
        </w:rPr>
        <w:t xml:space="preserve"> sonraki ilk 1 yıl zaman zarfında tutmayan bölgenin değişimi yüklenici firmaya aittir.</w:t>
      </w:r>
    </w:p>
    <w:p w:rsidR="00434BDF" w:rsidRPr="00371049" w:rsidRDefault="007A6854" w:rsidP="004F5EC7">
      <w:pPr>
        <w:pStyle w:val="AralkYok"/>
        <w:jc w:val="both"/>
        <w:rPr>
          <w:sz w:val="24"/>
          <w:szCs w:val="24"/>
        </w:rPr>
      </w:pPr>
      <w:r>
        <w:rPr>
          <w:sz w:val="24"/>
          <w:szCs w:val="24"/>
        </w:rPr>
        <w:t>2</w:t>
      </w:r>
      <w:r w:rsidR="00AE3CBC">
        <w:rPr>
          <w:sz w:val="24"/>
          <w:szCs w:val="24"/>
        </w:rPr>
        <w:t>1</w:t>
      </w:r>
      <w:r w:rsidR="00A9700D">
        <w:rPr>
          <w:sz w:val="24"/>
          <w:szCs w:val="24"/>
        </w:rPr>
        <w:t>. İş bu teknik şartname 2</w:t>
      </w:r>
      <w:r w:rsidR="00AE3CBC">
        <w:rPr>
          <w:sz w:val="24"/>
          <w:szCs w:val="24"/>
        </w:rPr>
        <w:t>1</w:t>
      </w:r>
      <w:r w:rsidR="00371049" w:rsidRPr="00371049">
        <w:rPr>
          <w:sz w:val="24"/>
          <w:szCs w:val="24"/>
        </w:rPr>
        <w:t xml:space="preserve"> maddeden ibaret olup, yüklenici tarafından tam olarak okunup anlaşıldıktan sonra imza altına alınacaktır.</w:t>
      </w:r>
    </w:p>
    <w:p w:rsidR="00371049" w:rsidRPr="00371049" w:rsidRDefault="00371049" w:rsidP="00822DB0">
      <w:pPr>
        <w:jc w:val="both"/>
        <w:rPr>
          <w:sz w:val="24"/>
          <w:szCs w:val="24"/>
        </w:rPr>
      </w:pPr>
    </w:p>
    <w:p w:rsidR="00371049" w:rsidRPr="00371049" w:rsidRDefault="0009114E" w:rsidP="0009114E">
      <w:pPr>
        <w:tabs>
          <w:tab w:val="left" w:pos="5550"/>
        </w:tabs>
        <w:rPr>
          <w:sz w:val="24"/>
          <w:szCs w:val="24"/>
        </w:rPr>
      </w:pPr>
      <w:r>
        <w:rPr>
          <w:sz w:val="24"/>
          <w:szCs w:val="24"/>
        </w:rPr>
        <w:tab/>
      </w:r>
      <w:r w:rsidR="00371049" w:rsidRPr="00371049">
        <w:rPr>
          <w:sz w:val="24"/>
          <w:szCs w:val="24"/>
        </w:rPr>
        <w:tab/>
        <w:t xml:space="preserve">  Olcay DİNÇER</w:t>
      </w:r>
    </w:p>
    <w:p w:rsidR="00371049" w:rsidRPr="00371049" w:rsidRDefault="00371049" w:rsidP="00371049">
      <w:pPr>
        <w:tabs>
          <w:tab w:val="left" w:pos="5610"/>
        </w:tabs>
        <w:rPr>
          <w:sz w:val="24"/>
          <w:szCs w:val="24"/>
        </w:rPr>
      </w:pPr>
      <w:r w:rsidRPr="00371049">
        <w:rPr>
          <w:sz w:val="24"/>
          <w:szCs w:val="24"/>
        </w:rPr>
        <w:tab/>
        <w:t>Ziraat Mühendisi</w:t>
      </w:r>
    </w:p>
    <w:sectPr w:rsidR="00371049" w:rsidRPr="00371049" w:rsidSect="00371049">
      <w:pgSz w:w="11906" w:h="16838"/>
      <w:pgMar w:top="1417" w:right="1417" w:bottom="1417" w:left="1417"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31F" w:rsidRDefault="0090031F" w:rsidP="00371049">
      <w:pPr>
        <w:spacing w:after="0" w:line="240" w:lineRule="auto"/>
      </w:pPr>
      <w:r>
        <w:separator/>
      </w:r>
    </w:p>
  </w:endnote>
  <w:endnote w:type="continuationSeparator" w:id="0">
    <w:p w:rsidR="0090031F" w:rsidRDefault="0090031F" w:rsidP="003710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31F" w:rsidRDefault="0090031F" w:rsidP="00371049">
      <w:pPr>
        <w:spacing w:after="0" w:line="240" w:lineRule="auto"/>
      </w:pPr>
      <w:r>
        <w:separator/>
      </w:r>
    </w:p>
  </w:footnote>
  <w:footnote w:type="continuationSeparator" w:id="0">
    <w:p w:rsidR="0090031F" w:rsidRDefault="0090031F" w:rsidP="0037104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34BDF"/>
    <w:rsid w:val="0000112D"/>
    <w:rsid w:val="000151F9"/>
    <w:rsid w:val="00027CE3"/>
    <w:rsid w:val="00031DAF"/>
    <w:rsid w:val="00057BD1"/>
    <w:rsid w:val="0009114E"/>
    <w:rsid w:val="000B0F76"/>
    <w:rsid w:val="000F4FDC"/>
    <w:rsid w:val="00101C71"/>
    <w:rsid w:val="00105AE0"/>
    <w:rsid w:val="001A380D"/>
    <w:rsid w:val="002056DF"/>
    <w:rsid w:val="00212C8F"/>
    <w:rsid w:val="00246671"/>
    <w:rsid w:val="00250CA8"/>
    <w:rsid w:val="002B5E84"/>
    <w:rsid w:val="002B7652"/>
    <w:rsid w:val="002E489A"/>
    <w:rsid w:val="00302469"/>
    <w:rsid w:val="0032707F"/>
    <w:rsid w:val="00371049"/>
    <w:rsid w:val="00391F83"/>
    <w:rsid w:val="003B393A"/>
    <w:rsid w:val="00434BDF"/>
    <w:rsid w:val="00457784"/>
    <w:rsid w:val="00462D5D"/>
    <w:rsid w:val="004D3201"/>
    <w:rsid w:val="004F5EC7"/>
    <w:rsid w:val="00690342"/>
    <w:rsid w:val="006D03F1"/>
    <w:rsid w:val="006F7395"/>
    <w:rsid w:val="0072278D"/>
    <w:rsid w:val="00794B6F"/>
    <w:rsid w:val="007A6854"/>
    <w:rsid w:val="00800484"/>
    <w:rsid w:val="00801D63"/>
    <w:rsid w:val="008054CE"/>
    <w:rsid w:val="0081771B"/>
    <w:rsid w:val="00822DB0"/>
    <w:rsid w:val="00824BFF"/>
    <w:rsid w:val="00831450"/>
    <w:rsid w:val="008A48A0"/>
    <w:rsid w:val="008C3D9C"/>
    <w:rsid w:val="008D0151"/>
    <w:rsid w:val="0090031F"/>
    <w:rsid w:val="009B5E49"/>
    <w:rsid w:val="009D4240"/>
    <w:rsid w:val="00A14444"/>
    <w:rsid w:val="00A53B06"/>
    <w:rsid w:val="00A93833"/>
    <w:rsid w:val="00A9700D"/>
    <w:rsid w:val="00AA408C"/>
    <w:rsid w:val="00AA4597"/>
    <w:rsid w:val="00AD71EC"/>
    <w:rsid w:val="00AE3CBC"/>
    <w:rsid w:val="00B340DC"/>
    <w:rsid w:val="00B3490C"/>
    <w:rsid w:val="00BB53BB"/>
    <w:rsid w:val="00BC33A5"/>
    <w:rsid w:val="00BC5CA4"/>
    <w:rsid w:val="00C26150"/>
    <w:rsid w:val="00C46A94"/>
    <w:rsid w:val="00C6495A"/>
    <w:rsid w:val="00C81837"/>
    <w:rsid w:val="00C9325E"/>
    <w:rsid w:val="00D13CBA"/>
    <w:rsid w:val="00D13D7F"/>
    <w:rsid w:val="00D45F79"/>
    <w:rsid w:val="00D626EF"/>
    <w:rsid w:val="00D736EF"/>
    <w:rsid w:val="00E613DA"/>
    <w:rsid w:val="00F1546B"/>
    <w:rsid w:val="00F46876"/>
    <w:rsid w:val="00FA6B26"/>
    <w:rsid w:val="00FC1EE2"/>
    <w:rsid w:val="00FD2178"/>
    <w:rsid w:val="00FE1F2B"/>
    <w:rsid w:val="00FE43D5"/>
    <w:rsid w:val="00FF465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2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371049"/>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371049"/>
  </w:style>
  <w:style w:type="paragraph" w:styleId="Altbilgi">
    <w:name w:val="footer"/>
    <w:basedOn w:val="Normal"/>
    <w:link w:val="AltbilgiChar"/>
    <w:uiPriority w:val="99"/>
    <w:semiHidden/>
    <w:unhideWhenUsed/>
    <w:rsid w:val="00371049"/>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371049"/>
  </w:style>
  <w:style w:type="paragraph" w:styleId="AralkYok">
    <w:name w:val="No Spacing"/>
    <w:uiPriority w:val="1"/>
    <w:qFormat/>
    <w:rsid w:val="00371049"/>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388</Words>
  <Characters>2216</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BELEDİYE</dc:creator>
  <cp:lastModifiedBy>Client</cp:lastModifiedBy>
  <cp:revision>2</cp:revision>
  <cp:lastPrinted>2017-04-11T11:31:00Z</cp:lastPrinted>
  <dcterms:created xsi:type="dcterms:W3CDTF">2020-03-12T11:59:00Z</dcterms:created>
  <dcterms:modified xsi:type="dcterms:W3CDTF">2020-03-12T11:59:00Z</dcterms:modified>
</cp:coreProperties>
</file>