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Su ve Kanalizasyon İdaresi Genel Müdürlüğü Arıtma Tesisleri Dairesi Başkanlığı</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Köşk Başçayır Paket Atıksu Arıtma Tesisi Biodisk Reaktörü Değişimi Hizmet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