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2022/148777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2,5x350 elektrot(100'lü)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3,25x350 elektrot(100'lü)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poliüretan köpük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demir kesme testeresi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gaz altı kaynak makinesi torçu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18’lik zincir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kollu sac kesme makası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yüz koruyucu maske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havalı cırcır sökme kolu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kulaklık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kaynak gözlüğü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silikonize mastik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vida 16x100 metrik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vida 20x100 metrik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yer altı çöp konteyner alt kapak halat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yer altı çöp konteyner çelik halat makarası(rulmanlı)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yer altı çöp konteyner makara pimi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1200mmx2400mmx2 mm. Galvanizli düz sac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tabaka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1000mmx2000mmx 4 mm. Düz sac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tabaka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1000mmx2000mmx2 mm. Düz sac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tabaka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selülozik tiner (10 kg'lık teneke)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teneke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alüminyum yaldız boya(12 kg)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teneke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selülozik beyaz boya(12 kg)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teneke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selülozik yeşil boya(12 kg)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teneke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Selülozik turuncu boya (12 kg)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teneke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selülozik mavi boya(12 kg)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teneke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selülozik siyah boya (12 kg)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teneke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akrilik tiner (12 kg)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teneke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30x30 kutu profil 2 mm.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40x40 kutu profil 2 mm.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50x50 kutu profil 2 mm.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30x40 profil 2 mm.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hava kompresörü tabancası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hava kompresörü tabanca hortumu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 cm. 8 metrik somunlu pullu vida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trapez sac vidası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8’lik pipo anahtar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buldeks sıkma aparatı ve 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yıldız matkap 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gaz altı kaynak teli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kesici taş 230’luk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 mm. Köşebent demir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 cm. 10 mm. Somunlu cıvata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profesyonel boya tabancası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tilki kuyruğu dili kesici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5’lik matkap ucu çelik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hızlı yapıştırıcı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cırt kelepçe 3,6x370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tel fırça küçük boy (spriale takılan)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inox kesici taş 115 mm. Kesici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elle kullanılan küçük tel fırça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spiral makinasına takılan Küçük boy zımpara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kaynak maskesi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Pas sökücü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6,5’luk hilti ucu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 mm’lik transmisyon mili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7,5x120 buldeks vida ve pulu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Tırmık 14 diş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yengeç çöp toplama aparatı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 arabası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siyah poşet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mavi poşet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koli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işaret dubası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ahşap kürek sapı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yaya süpürgeci faraşı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reflektörlü yelek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çelik kömür küreği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İnşaat küreği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çim tırmığı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ahşap saplı çapa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ahşap saplı kazma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işçi eldiveni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maske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lateks muayene eldiveni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paket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Yeşil 120 lt.'lik plastik tekerlekli çöp arabası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