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EFELER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Efeler Belediyesi mücavir alan sınırları içerisinde ve muhtelif yapım işlerinde kullanılmak üzere, C 20 ve C30 basınç dayanım sınıfında hazır beton alınması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