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2021/300002</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Aydın İli Söke İlçesi Kisir İlkokul ve Ortaokul Binaları Onarım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