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23 KALEM ANJİOGRAFİ SARF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